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EB" w:rsidRDefault="00F23DEB"/>
    <w:p w:rsidR="00E9612E" w:rsidRDefault="00F23DEB" w:rsidP="00F23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ANGKET RESPON GURU</w:t>
      </w:r>
    </w:p>
    <w:p w:rsidR="00F23DEB" w:rsidRDefault="00F23DEB" w:rsidP="00F23DEB">
      <w:pPr>
        <w:tabs>
          <w:tab w:val="left" w:pos="40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VIDEO ANIMASI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STOPMOTION </w:t>
      </w:r>
      <w:r>
        <w:rPr>
          <w:rFonts w:ascii="Times New Roman" w:hAnsi="Times New Roman" w:cs="Times New Roman"/>
          <w:b/>
          <w:sz w:val="24"/>
          <w:szCs w:val="24"/>
        </w:rPr>
        <w:t>MATERI KEKONGRUENAN</w:t>
      </w:r>
    </w:p>
    <w:p w:rsidR="00F23DEB" w:rsidRDefault="00F23DEB" w:rsidP="00F23DE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Peneliti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memohon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kesediaan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Bapak</w:t>
      </w:r>
      <w:proofErr w:type="spellEnd"/>
      <w:r w:rsidRPr="008F394F">
        <w:rPr>
          <w:rFonts w:ascii="Times New Roman" w:hAnsi="Times New Roman" w:cs="Times New Roman"/>
          <w:sz w:val="24"/>
        </w:rPr>
        <w:t>/</w:t>
      </w:r>
      <w:proofErr w:type="spellStart"/>
      <w:r w:rsidRPr="008F394F">
        <w:rPr>
          <w:rFonts w:ascii="Times New Roman" w:hAnsi="Times New Roman" w:cs="Times New Roman"/>
          <w:sz w:val="24"/>
        </w:rPr>
        <w:t>Ibu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untuk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mengisi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lembar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validasi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8F394F">
        <w:rPr>
          <w:rFonts w:ascii="Times New Roman" w:hAnsi="Times New Roman" w:cs="Times New Roman"/>
          <w:sz w:val="24"/>
        </w:rPr>
        <w:t>ini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bertujuan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untuk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>mperoleh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4B13">
        <w:rPr>
          <w:rFonts w:ascii="Times New Roman" w:hAnsi="Times New Roman" w:cs="Times New Roman"/>
          <w:sz w:val="24"/>
        </w:rPr>
        <w:t>repon</w:t>
      </w:r>
      <w:proofErr w:type="spellEnd"/>
      <w:r w:rsidR="007D4B13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="007D4B13"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394F">
        <w:rPr>
          <w:rFonts w:ascii="Times New Roman" w:hAnsi="Times New Roman" w:cs="Times New Roman"/>
          <w:sz w:val="24"/>
        </w:rPr>
        <w:t>Peneliti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mengucapkan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terima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kasih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atas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kesediaan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Bapak</w:t>
      </w:r>
      <w:proofErr w:type="spellEnd"/>
      <w:r w:rsidRPr="008F394F">
        <w:rPr>
          <w:rFonts w:ascii="Times New Roman" w:hAnsi="Times New Roman" w:cs="Times New Roman"/>
          <w:sz w:val="24"/>
        </w:rPr>
        <w:t>/</w:t>
      </w:r>
      <w:proofErr w:type="spellStart"/>
      <w:r w:rsidRPr="008F394F">
        <w:rPr>
          <w:rFonts w:ascii="Times New Roman" w:hAnsi="Times New Roman" w:cs="Times New Roman"/>
          <w:sz w:val="24"/>
        </w:rPr>
        <w:t>Ibu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untuk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mengisi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lembar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4B13">
        <w:rPr>
          <w:rFonts w:ascii="Times New Roman" w:hAnsi="Times New Roman" w:cs="Times New Roman"/>
          <w:sz w:val="24"/>
        </w:rPr>
        <w:t>angket</w:t>
      </w:r>
      <w:proofErr w:type="spellEnd"/>
      <w:r w:rsidR="007D4B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4B13">
        <w:rPr>
          <w:rFonts w:ascii="Times New Roman" w:hAnsi="Times New Roman" w:cs="Times New Roman"/>
          <w:sz w:val="24"/>
        </w:rPr>
        <w:t>respon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ini</w:t>
      </w:r>
      <w:proofErr w:type="spellEnd"/>
      <w:r w:rsidRPr="008F394F">
        <w:rPr>
          <w:rFonts w:ascii="Times New Roman" w:hAnsi="Times New Roman" w:cs="Times New Roman"/>
          <w:sz w:val="24"/>
        </w:rPr>
        <w:t>.</w:t>
      </w:r>
    </w:p>
    <w:p w:rsidR="00F23DEB" w:rsidRDefault="00F23DEB" w:rsidP="00F23D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EB" w:rsidRDefault="00F23DEB" w:rsidP="00F23DE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</w:p>
    <w:p w:rsidR="00F23DEB" w:rsidRPr="008F394F" w:rsidRDefault="00F23DEB" w:rsidP="00F23DEB">
      <w:pPr>
        <w:pStyle w:val="ListParagraph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Mohon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Bapak</w:t>
      </w:r>
      <w:proofErr w:type="spellEnd"/>
      <w:r w:rsidRPr="008F394F">
        <w:rPr>
          <w:rFonts w:ascii="Times New Roman" w:hAnsi="Times New Roman" w:cs="Times New Roman"/>
          <w:sz w:val="24"/>
        </w:rPr>
        <w:t>/</w:t>
      </w:r>
      <w:proofErr w:type="spellStart"/>
      <w:r w:rsidRPr="008F394F">
        <w:rPr>
          <w:rFonts w:ascii="Times New Roman" w:hAnsi="Times New Roman" w:cs="Times New Roman"/>
          <w:sz w:val="24"/>
        </w:rPr>
        <w:t>Ibu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memberikan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terhadap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kembangkan</w:t>
      </w:r>
      <w:proofErr w:type="spellEnd"/>
      <w:r w:rsidRPr="008F394F">
        <w:rPr>
          <w:rFonts w:ascii="Times New Roman" w:hAnsi="Times New Roman" w:cs="Times New Roman"/>
          <w:sz w:val="24"/>
        </w:rPr>
        <w:t>.</w:t>
      </w:r>
    </w:p>
    <w:p w:rsidR="00F23DEB" w:rsidRPr="008F394F" w:rsidRDefault="00F23DEB" w:rsidP="00F23DEB">
      <w:pPr>
        <w:pStyle w:val="ListParagraph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Mohon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Bapak</w:t>
      </w:r>
      <w:proofErr w:type="spellEnd"/>
      <w:r w:rsidRPr="008F394F">
        <w:rPr>
          <w:rFonts w:ascii="Times New Roman" w:hAnsi="Times New Roman" w:cs="Times New Roman"/>
          <w:sz w:val="24"/>
        </w:rPr>
        <w:t>/</w:t>
      </w:r>
      <w:proofErr w:type="spellStart"/>
      <w:r w:rsidRPr="008F394F">
        <w:rPr>
          <w:rFonts w:ascii="Times New Roman" w:hAnsi="Times New Roman" w:cs="Times New Roman"/>
          <w:sz w:val="24"/>
        </w:rPr>
        <w:t>Ibu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memberikan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tanda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centang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(√) </w:t>
      </w:r>
      <w:proofErr w:type="spellStart"/>
      <w:r w:rsidRPr="008F394F">
        <w:rPr>
          <w:rFonts w:ascii="Times New Roman" w:hAnsi="Times New Roman" w:cs="Times New Roman"/>
          <w:sz w:val="24"/>
        </w:rPr>
        <w:t>pada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kolom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94F">
        <w:rPr>
          <w:rFonts w:ascii="Times New Roman" w:hAnsi="Times New Roman" w:cs="Times New Roman"/>
          <w:sz w:val="24"/>
        </w:rPr>
        <w:t>telah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disediakan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sesuai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dengan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penilaian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Bapak</w:t>
      </w:r>
      <w:proofErr w:type="spellEnd"/>
      <w:r w:rsidRPr="008F394F">
        <w:rPr>
          <w:rFonts w:ascii="Times New Roman" w:hAnsi="Times New Roman" w:cs="Times New Roman"/>
          <w:sz w:val="24"/>
        </w:rPr>
        <w:t>/</w:t>
      </w:r>
      <w:proofErr w:type="spellStart"/>
      <w:r w:rsidRPr="008F394F">
        <w:rPr>
          <w:rFonts w:ascii="Times New Roman" w:hAnsi="Times New Roman" w:cs="Times New Roman"/>
          <w:sz w:val="24"/>
        </w:rPr>
        <w:t>Ibu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terhadap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setiap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kategori</w:t>
      </w:r>
      <w:proofErr w:type="spellEnd"/>
      <w:r w:rsidRPr="008F394F">
        <w:rPr>
          <w:rFonts w:ascii="Times New Roman" w:hAnsi="Times New Roman" w:cs="Times New Roman"/>
          <w:sz w:val="24"/>
        </w:rPr>
        <w:t>.</w:t>
      </w:r>
    </w:p>
    <w:p w:rsidR="00F23DEB" w:rsidRPr="00F23DEB" w:rsidRDefault="00F23DEB" w:rsidP="00F23DEB">
      <w:pPr>
        <w:pStyle w:val="ListParagraph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94F">
        <w:rPr>
          <w:rFonts w:ascii="Times New Roman" w:hAnsi="Times New Roman" w:cs="Times New Roman"/>
          <w:sz w:val="24"/>
        </w:rPr>
        <w:t>Skala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penilaian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mewakili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tanggapan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Bapak</w:t>
      </w:r>
      <w:proofErr w:type="spellEnd"/>
      <w:r w:rsidRPr="008F394F">
        <w:rPr>
          <w:rFonts w:ascii="Times New Roman" w:hAnsi="Times New Roman" w:cs="Times New Roman"/>
          <w:sz w:val="24"/>
        </w:rPr>
        <w:t>/</w:t>
      </w:r>
      <w:proofErr w:type="spellStart"/>
      <w:r w:rsidRPr="008F394F">
        <w:rPr>
          <w:rFonts w:ascii="Times New Roman" w:hAnsi="Times New Roman" w:cs="Times New Roman"/>
          <w:sz w:val="24"/>
        </w:rPr>
        <w:t>Ibu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terhadap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tiap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kategori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394F">
        <w:rPr>
          <w:rFonts w:ascii="Times New Roman" w:hAnsi="Times New Roman" w:cs="Times New Roman"/>
          <w:sz w:val="24"/>
        </w:rPr>
        <w:t>ada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94F">
        <w:rPr>
          <w:rFonts w:ascii="Times New Roman" w:hAnsi="Times New Roman" w:cs="Times New Roman"/>
          <w:sz w:val="24"/>
        </w:rPr>
        <w:t>pada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media video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stopmotion</w:t>
      </w:r>
      <w:proofErr w:type="spellEnd"/>
      <w:r w:rsidRPr="008F394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94F">
        <w:rPr>
          <w:rFonts w:ascii="Times New Roman" w:hAnsi="Times New Roman" w:cs="Times New Roman"/>
          <w:sz w:val="24"/>
        </w:rPr>
        <w:t>yaitu</w:t>
      </w:r>
      <w:proofErr w:type="spellEnd"/>
      <w:r w:rsidRPr="008F394F">
        <w:rPr>
          <w:rFonts w:ascii="Times New Roman" w:hAnsi="Times New Roman" w:cs="Times New Roman"/>
          <w:sz w:val="24"/>
        </w:rPr>
        <w:t>:</w:t>
      </w:r>
    </w:p>
    <w:p w:rsidR="00F23DEB" w:rsidRDefault="00F23DEB" w:rsidP="00F23DEB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1: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:rsidR="00F23DEB" w:rsidRDefault="00F23DEB" w:rsidP="00F23DEB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2: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:rsidR="00F23DEB" w:rsidRDefault="00F23DEB" w:rsidP="00F23DEB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3: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:rsidR="00F23DEB" w:rsidRDefault="00F23DEB" w:rsidP="00F23DEB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4: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</w:p>
    <w:p w:rsidR="00F23DEB" w:rsidRPr="00F23DEB" w:rsidRDefault="00F23DEB" w:rsidP="00F23DEB">
      <w:pPr>
        <w:pStyle w:val="ListParagraph"/>
        <w:spacing w:after="0"/>
        <w:ind w:left="851"/>
        <w:jc w:val="both"/>
        <w:rPr>
          <w:rFonts w:ascii="Times New Roman" w:hAnsi="Times New Roman" w:cs="Times New Roman"/>
          <w:sz w:val="24"/>
        </w:rPr>
      </w:pPr>
    </w:p>
    <w:p w:rsidR="00F23DEB" w:rsidRDefault="00F23DEB" w:rsidP="00F23DEB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</w:p>
    <w:tbl>
      <w:tblPr>
        <w:tblStyle w:val="TableGrid"/>
        <w:tblW w:w="8909" w:type="dxa"/>
        <w:tblInd w:w="426" w:type="dxa"/>
        <w:tblLook w:val="04A0" w:firstRow="1" w:lastRow="0" w:firstColumn="1" w:lastColumn="0" w:noHBand="0" w:noVBand="1"/>
      </w:tblPr>
      <w:tblGrid>
        <w:gridCol w:w="570"/>
        <w:gridCol w:w="4939"/>
        <w:gridCol w:w="850"/>
        <w:gridCol w:w="850"/>
        <w:gridCol w:w="850"/>
        <w:gridCol w:w="850"/>
      </w:tblGrid>
      <w:tr w:rsidR="00F23DEB" w:rsidTr="00EE7D63">
        <w:trPr>
          <w:tblHeader/>
        </w:trPr>
        <w:tc>
          <w:tcPr>
            <w:tcW w:w="570" w:type="dxa"/>
            <w:vMerge w:val="restart"/>
            <w:shd w:val="clear" w:color="auto" w:fill="FFE599" w:themeFill="accent4" w:themeFillTint="66"/>
            <w:vAlign w:val="center"/>
          </w:tcPr>
          <w:p w:rsidR="00F23DEB" w:rsidRDefault="00F23DEB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939" w:type="dxa"/>
            <w:vMerge w:val="restart"/>
            <w:shd w:val="clear" w:color="auto" w:fill="FFE599" w:themeFill="accent4" w:themeFillTint="66"/>
            <w:vAlign w:val="center"/>
          </w:tcPr>
          <w:p w:rsidR="00F23DEB" w:rsidRDefault="00F23DEB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400" w:type="dxa"/>
            <w:gridSpan w:val="4"/>
            <w:shd w:val="clear" w:color="auto" w:fill="FFE599" w:themeFill="accent4" w:themeFillTint="66"/>
          </w:tcPr>
          <w:p w:rsidR="00F23DEB" w:rsidRDefault="00F23DEB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F23DEB" w:rsidTr="00EE7D63">
        <w:trPr>
          <w:tblHeader/>
        </w:trPr>
        <w:tc>
          <w:tcPr>
            <w:tcW w:w="570" w:type="dxa"/>
            <w:vMerge/>
            <w:shd w:val="clear" w:color="auto" w:fill="FFE599" w:themeFill="accent4" w:themeFillTint="66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9" w:type="dxa"/>
            <w:vMerge/>
            <w:shd w:val="clear" w:color="auto" w:fill="FFE599" w:themeFill="accent4" w:themeFillTint="66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F23DEB" w:rsidRDefault="00F23DEB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23DEB" w:rsidRDefault="00F23DEB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23DEB" w:rsidRDefault="00F23DEB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:rsidR="00F23DEB" w:rsidRDefault="00F23DEB" w:rsidP="00E151E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3DEB" w:rsidTr="00F23DEB">
        <w:tc>
          <w:tcPr>
            <w:tcW w:w="570" w:type="dxa"/>
          </w:tcPr>
          <w:p w:rsidR="00F23DEB" w:rsidRPr="00EE3CC8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keseluruhan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9" w:type="dxa"/>
          </w:tcPr>
          <w:p w:rsidR="00F23DEB" w:rsidRPr="00D93E17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dirumuskan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tersusun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sistematis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9" w:type="dxa"/>
          </w:tcPr>
          <w:p w:rsidR="00F23DEB" w:rsidRPr="00D93E17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disajikan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keterpaduan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sehari-hari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menumbuhkan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releban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menambah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wawasan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IX</w:t>
            </w: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 xml:space="preserve">edia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anak</w:t>
            </w:r>
            <w:proofErr w:type="spellEnd"/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B" w:rsidTr="00F23DEB">
        <w:tc>
          <w:tcPr>
            <w:tcW w:w="570" w:type="dxa"/>
          </w:tcPr>
          <w:p w:rsidR="00F23DEB" w:rsidRDefault="00F23DEB" w:rsidP="00E1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9" w:type="dxa"/>
          </w:tcPr>
          <w:p w:rsidR="00F23DEB" w:rsidRP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</w:t>
            </w:r>
            <w:r>
              <w:rPr>
                <w:rFonts w:ascii="Times New Roman" w:hAnsi="Times New Roman" w:cs="Times New Roman"/>
                <w:sz w:val="24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animasi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stopmotion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memicu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23DEB" w:rsidRDefault="00F23DEB" w:rsidP="00E151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7D63" w:rsidRDefault="00EE7D63" w:rsidP="00EE7D63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E7D63" w:rsidRDefault="00EE7D63" w:rsidP="00EE7D6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Komentar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Saran</w:t>
      </w:r>
    </w:p>
    <w:p w:rsidR="00F23DEB" w:rsidRDefault="00EE7D63" w:rsidP="00EE7D63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</w:t>
      </w:r>
      <w:bookmarkStart w:id="0" w:name="_GoBack"/>
      <w:bookmarkEnd w:id="0"/>
    </w:p>
    <w:p w:rsidR="00EE7D63" w:rsidRDefault="00EE7D63" w:rsidP="00EE7D63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EB" w:rsidRDefault="00F23DEB" w:rsidP="00F23DEB">
      <w:pPr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Surabaya, ______________ 2022</w:t>
      </w:r>
    </w:p>
    <w:p w:rsidR="00F23DEB" w:rsidRDefault="00F23DEB" w:rsidP="00F23DEB">
      <w:pPr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Guru</w:t>
      </w:r>
    </w:p>
    <w:p w:rsidR="00F23DEB" w:rsidRDefault="00F23DEB" w:rsidP="00F23DEB">
      <w:pPr>
        <w:ind w:left="4678"/>
        <w:jc w:val="both"/>
        <w:rPr>
          <w:rFonts w:ascii="Times New Roman" w:hAnsi="Times New Roman" w:cs="Times New Roman"/>
          <w:sz w:val="24"/>
        </w:rPr>
      </w:pPr>
    </w:p>
    <w:p w:rsidR="00F23DEB" w:rsidRDefault="00F23DEB" w:rsidP="00F23DEB">
      <w:pPr>
        <w:jc w:val="both"/>
        <w:rPr>
          <w:rFonts w:ascii="Times New Roman" w:hAnsi="Times New Roman" w:cs="Times New Roman"/>
          <w:sz w:val="24"/>
        </w:rPr>
      </w:pPr>
    </w:p>
    <w:p w:rsidR="00F23DEB" w:rsidRDefault="00F23DEB" w:rsidP="00F23DEB">
      <w:pPr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(_________________________)</w:t>
      </w:r>
    </w:p>
    <w:p w:rsidR="00F23DEB" w:rsidRPr="00582ADC" w:rsidRDefault="00F23DEB" w:rsidP="00F23DEB">
      <w:pPr>
        <w:ind w:left="46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</w:t>
      </w:r>
    </w:p>
    <w:p w:rsidR="00F23DEB" w:rsidRDefault="00F23DEB" w:rsidP="00F23DEB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DEB" w:rsidRPr="00F23DEB" w:rsidRDefault="00F23DEB" w:rsidP="00F23DEB">
      <w:pPr>
        <w:tabs>
          <w:tab w:val="left" w:pos="40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3DEB" w:rsidRPr="00F23DEB" w:rsidSect="00F23DE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AE7"/>
    <w:multiLevelType w:val="hybridMultilevel"/>
    <w:tmpl w:val="61963B42"/>
    <w:lvl w:ilvl="0" w:tplc="0A84A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357FD9"/>
    <w:multiLevelType w:val="hybridMultilevel"/>
    <w:tmpl w:val="0666F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6975"/>
    <w:multiLevelType w:val="hybridMultilevel"/>
    <w:tmpl w:val="B1823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632C"/>
    <w:multiLevelType w:val="hybridMultilevel"/>
    <w:tmpl w:val="A758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B"/>
    <w:rsid w:val="005575D7"/>
    <w:rsid w:val="00586261"/>
    <w:rsid w:val="007D4B13"/>
    <w:rsid w:val="00E9612E"/>
    <w:rsid w:val="00EE7D63"/>
    <w:rsid w:val="00F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52A2"/>
  <w15:chartTrackingRefBased/>
  <w15:docId w15:val="{650B4DEF-7964-4525-8BF1-6DBEB46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Medium Grid 1 - Accent 21"/>
    <w:basedOn w:val="Normal"/>
    <w:link w:val="ListParagraphChar"/>
    <w:uiPriority w:val="34"/>
    <w:qFormat/>
    <w:rsid w:val="00F23DEB"/>
    <w:pPr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Medium Grid 1 - Accent 21 Char"/>
    <w:basedOn w:val="DefaultParagraphFont"/>
    <w:link w:val="ListParagraph"/>
    <w:uiPriority w:val="34"/>
    <w:rsid w:val="00F23DEB"/>
    <w:rPr>
      <w:lang w:val="en-ID"/>
    </w:rPr>
  </w:style>
  <w:style w:type="table" w:styleId="TableGrid">
    <w:name w:val="Table Grid"/>
    <w:basedOn w:val="TableNormal"/>
    <w:uiPriority w:val="39"/>
    <w:rsid w:val="00F23DE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2022-07-18T14:31:00Z</dcterms:created>
  <dcterms:modified xsi:type="dcterms:W3CDTF">2022-07-18T15:05:00Z</dcterms:modified>
</cp:coreProperties>
</file>